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E6" w:rsidRPr="002D43C1" w:rsidRDefault="00F857E6" w:rsidP="005C233D">
      <w:pPr>
        <w:spacing w:line="240" w:lineRule="auto"/>
        <w:rPr>
          <w:b/>
        </w:rPr>
      </w:pPr>
    </w:p>
    <w:p w:rsidR="00D64831" w:rsidRPr="00D64831" w:rsidRDefault="00D64831" w:rsidP="005C233D">
      <w:pPr>
        <w:spacing w:line="240" w:lineRule="auto"/>
        <w:rPr>
          <w:b/>
          <w:sz w:val="24"/>
          <w:szCs w:val="24"/>
        </w:rPr>
      </w:pPr>
      <w:r w:rsidRPr="00D64831">
        <w:rPr>
          <w:b/>
          <w:sz w:val="24"/>
          <w:szCs w:val="24"/>
        </w:rPr>
        <w:t xml:space="preserve">Final grades, </w:t>
      </w:r>
      <w:r w:rsidR="00E07FC5">
        <w:rPr>
          <w:b/>
          <w:sz w:val="24"/>
          <w:szCs w:val="24"/>
        </w:rPr>
        <w:t>October</w:t>
      </w:r>
      <w:r w:rsidRPr="00D64831">
        <w:rPr>
          <w:b/>
          <w:sz w:val="24"/>
          <w:szCs w:val="24"/>
        </w:rPr>
        <w:t xml:space="preserve"> term 2023</w:t>
      </w:r>
    </w:p>
    <w:p w:rsidR="00D64831" w:rsidRDefault="00D64831" w:rsidP="005C233D">
      <w:pPr>
        <w:spacing w:line="240" w:lineRule="auto"/>
        <w:rPr>
          <w:b/>
        </w:rPr>
      </w:pPr>
    </w:p>
    <w:tbl>
      <w:tblPr>
        <w:tblpPr w:leftFromText="180" w:rightFromText="180" w:vertAnchor="page" w:horzAnchor="margin" w:tblpY="3040"/>
        <w:tblW w:w="12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1040"/>
        <w:gridCol w:w="841"/>
        <w:gridCol w:w="974"/>
        <w:gridCol w:w="1360"/>
        <w:gridCol w:w="1038"/>
        <w:gridCol w:w="841"/>
        <w:gridCol w:w="935"/>
        <w:gridCol w:w="918"/>
      </w:tblGrid>
      <w:tr w:rsidR="00D64831" w:rsidRPr="00D64831" w:rsidTr="00606A18">
        <w:trPr>
          <w:trHeight w:val="300"/>
        </w:trPr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D64831" w:rsidRPr="00D64831" w:rsidRDefault="00D64831" w:rsidP="00D6483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D6483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Student</w:t>
            </w:r>
          </w:p>
          <w:p w:rsidR="00D64831" w:rsidRPr="00D64831" w:rsidRDefault="00D64831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40" w:type="dxa"/>
            <w:vAlign w:val="center"/>
          </w:tcPr>
          <w:p w:rsidR="00D64831" w:rsidRPr="00D64831" w:rsidRDefault="00D64831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D6483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Correct answers</w:t>
            </w:r>
          </w:p>
        </w:tc>
        <w:tc>
          <w:tcPr>
            <w:tcW w:w="841" w:type="dxa"/>
            <w:vAlign w:val="center"/>
          </w:tcPr>
          <w:p w:rsidR="00D64831" w:rsidRPr="00D64831" w:rsidRDefault="00D64831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D6483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Test</w:t>
            </w:r>
          </w:p>
          <w:p w:rsidR="00D64831" w:rsidRPr="00D64831" w:rsidRDefault="00D64831" w:rsidP="00D648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</w:pPr>
            <w:r w:rsidRPr="00D64831">
              <w:rPr>
                <w:rFonts w:eastAsia="Times New Roman" w:cstheme="minorHAnsi"/>
                <w:b/>
                <w:color w:val="000000"/>
                <w:sz w:val="24"/>
                <w:szCs w:val="24"/>
                <w:lang w:val="sr-Latn-CS"/>
              </w:rPr>
              <w:t>points</w:t>
            </w:r>
          </w:p>
        </w:tc>
        <w:tc>
          <w:tcPr>
            <w:tcW w:w="974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360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Colloquium</w:t>
            </w:r>
          </w:p>
        </w:tc>
        <w:tc>
          <w:tcPr>
            <w:tcW w:w="1038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841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br/>
              <w:t>Pre-exam points</w:t>
            </w:r>
          </w:p>
        </w:tc>
        <w:tc>
          <w:tcPr>
            <w:tcW w:w="935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Overall points</w:t>
            </w:r>
          </w:p>
        </w:tc>
        <w:tc>
          <w:tcPr>
            <w:tcW w:w="918" w:type="dxa"/>
            <w:vAlign w:val="center"/>
          </w:tcPr>
          <w:p w:rsidR="00D64831" w:rsidRPr="00D64831" w:rsidRDefault="00D64831" w:rsidP="00D64831">
            <w:pPr>
              <w:spacing w:line="175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831">
              <w:rPr>
                <w:rFonts w:cstheme="minorHAnsi"/>
                <w:b/>
                <w:sz w:val="24"/>
                <w:szCs w:val="24"/>
              </w:rPr>
              <w:t>FINAL GRADE</w:t>
            </w:r>
          </w:p>
        </w:tc>
      </w:tr>
      <w:tr w:rsidR="00D64831" w:rsidRPr="00D64831" w:rsidTr="00606A18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</w:tcPr>
          <w:p w:rsidR="00D64831" w:rsidRPr="00D64831" w:rsidRDefault="003D75D0" w:rsidP="00D6483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Lalošević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Ema</w:t>
            </w:r>
            <w:proofErr w:type="spellEnd"/>
          </w:p>
        </w:tc>
        <w:tc>
          <w:tcPr>
            <w:tcW w:w="1040" w:type="dxa"/>
            <w:vAlign w:val="center"/>
          </w:tcPr>
          <w:p w:rsidR="00D64831" w:rsidRPr="00D64831" w:rsidRDefault="003D75D0" w:rsidP="00D64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D64831" w:rsidRPr="00D64831">
              <w:rPr>
                <w:rFonts w:cstheme="minorHAnsi"/>
                <w:sz w:val="24"/>
                <w:szCs w:val="24"/>
              </w:rPr>
              <w:t>/20</w:t>
            </w:r>
          </w:p>
        </w:tc>
        <w:tc>
          <w:tcPr>
            <w:tcW w:w="841" w:type="dxa"/>
            <w:vAlign w:val="center"/>
          </w:tcPr>
          <w:p w:rsidR="00D64831" w:rsidRPr="00D64831" w:rsidRDefault="003D75D0" w:rsidP="00D64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52,5</w:t>
            </w:r>
          </w:p>
        </w:tc>
        <w:tc>
          <w:tcPr>
            <w:tcW w:w="974" w:type="dxa"/>
            <w:vAlign w:val="center"/>
          </w:tcPr>
          <w:p w:rsidR="00D64831" w:rsidRPr="00D64831" w:rsidRDefault="007B0882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60" w:type="dxa"/>
            <w:vAlign w:val="center"/>
          </w:tcPr>
          <w:p w:rsidR="00D64831" w:rsidRPr="00D64831" w:rsidRDefault="007B0882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1038" w:type="dxa"/>
            <w:vAlign w:val="center"/>
          </w:tcPr>
          <w:p w:rsidR="00D64831" w:rsidRPr="00D64831" w:rsidRDefault="007B0882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841" w:type="dxa"/>
            <w:vAlign w:val="center"/>
          </w:tcPr>
          <w:p w:rsidR="00D64831" w:rsidRPr="00D64831" w:rsidRDefault="007B0882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35" w:type="dxa"/>
            <w:vAlign w:val="center"/>
          </w:tcPr>
          <w:p w:rsidR="00D64831" w:rsidRPr="00D64831" w:rsidRDefault="007B0882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55,5</w:t>
            </w:r>
          </w:p>
        </w:tc>
        <w:tc>
          <w:tcPr>
            <w:tcW w:w="918" w:type="dxa"/>
            <w:vAlign w:val="center"/>
          </w:tcPr>
          <w:p w:rsidR="00D64831" w:rsidRPr="00D64831" w:rsidRDefault="007B0882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D75D0" w:rsidRPr="00D64831" w:rsidTr="004A7914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</w:tcPr>
          <w:p w:rsidR="003D75D0" w:rsidRPr="00D64831" w:rsidRDefault="003D75D0" w:rsidP="003D75D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Miković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1040" w:type="dxa"/>
            <w:vAlign w:val="center"/>
          </w:tcPr>
          <w:p w:rsidR="003D75D0" w:rsidRPr="00D64831" w:rsidRDefault="003D75D0" w:rsidP="003D75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D64831">
              <w:rPr>
                <w:rFonts w:cstheme="minorHAnsi"/>
                <w:sz w:val="24"/>
                <w:szCs w:val="24"/>
              </w:rPr>
              <w:t>/20</w:t>
            </w:r>
          </w:p>
        </w:tc>
        <w:tc>
          <w:tcPr>
            <w:tcW w:w="841" w:type="dxa"/>
          </w:tcPr>
          <w:p w:rsidR="003D75D0" w:rsidRPr="000B5543" w:rsidRDefault="003D75D0" w:rsidP="003D75D0">
            <w:r w:rsidRPr="000B5543">
              <w:t>59,5</w:t>
            </w:r>
          </w:p>
        </w:tc>
        <w:tc>
          <w:tcPr>
            <w:tcW w:w="974" w:type="dxa"/>
          </w:tcPr>
          <w:p w:rsidR="003D75D0" w:rsidRPr="000B5543" w:rsidRDefault="003D75D0" w:rsidP="003D75D0">
            <w:r w:rsidRPr="000B5543">
              <w:t>5</w:t>
            </w:r>
          </w:p>
        </w:tc>
        <w:tc>
          <w:tcPr>
            <w:tcW w:w="1360" w:type="dxa"/>
          </w:tcPr>
          <w:p w:rsidR="003D75D0" w:rsidRPr="000B5543" w:rsidRDefault="003D75D0" w:rsidP="003D75D0">
            <w:r w:rsidRPr="000B5543">
              <w:t>/</w:t>
            </w:r>
          </w:p>
        </w:tc>
        <w:tc>
          <w:tcPr>
            <w:tcW w:w="1038" w:type="dxa"/>
          </w:tcPr>
          <w:p w:rsidR="003D75D0" w:rsidRPr="000B5543" w:rsidRDefault="003D75D0" w:rsidP="003D75D0">
            <w:r w:rsidRPr="000B5543">
              <w:t>/</w:t>
            </w:r>
          </w:p>
        </w:tc>
        <w:tc>
          <w:tcPr>
            <w:tcW w:w="841" w:type="dxa"/>
          </w:tcPr>
          <w:p w:rsidR="003D75D0" w:rsidRPr="000B5543" w:rsidRDefault="003D75D0" w:rsidP="003D75D0">
            <w:r w:rsidRPr="000B5543">
              <w:t>5</w:t>
            </w:r>
          </w:p>
        </w:tc>
        <w:tc>
          <w:tcPr>
            <w:tcW w:w="935" w:type="dxa"/>
          </w:tcPr>
          <w:p w:rsidR="003D75D0" w:rsidRPr="000B5543" w:rsidRDefault="003D75D0" w:rsidP="003D75D0">
            <w:r w:rsidRPr="000B5543">
              <w:t>64,5</w:t>
            </w:r>
          </w:p>
        </w:tc>
        <w:tc>
          <w:tcPr>
            <w:tcW w:w="918" w:type="dxa"/>
          </w:tcPr>
          <w:p w:rsidR="003D75D0" w:rsidRDefault="003D75D0" w:rsidP="003D75D0">
            <w:r w:rsidRPr="000B5543">
              <w:t>7</w:t>
            </w:r>
          </w:p>
        </w:tc>
      </w:tr>
      <w:tr w:rsidR="00D64831" w:rsidRPr="00D64831" w:rsidTr="00606A18">
        <w:trPr>
          <w:trHeight w:val="300"/>
        </w:trPr>
        <w:tc>
          <w:tcPr>
            <w:tcW w:w="4425" w:type="dxa"/>
            <w:shd w:val="clear" w:color="auto" w:fill="auto"/>
            <w:noWrap/>
            <w:vAlign w:val="bottom"/>
          </w:tcPr>
          <w:p w:rsidR="00D64831" w:rsidRPr="00F764EF" w:rsidRDefault="003D75D0" w:rsidP="00D64831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Agić Damjan</w:t>
            </w:r>
          </w:p>
        </w:tc>
        <w:tc>
          <w:tcPr>
            <w:tcW w:w="1040" w:type="dxa"/>
            <w:vAlign w:val="center"/>
          </w:tcPr>
          <w:p w:rsidR="00D64831" w:rsidRPr="00D64831" w:rsidRDefault="003D75D0" w:rsidP="00D64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D64831" w:rsidRPr="00D64831">
              <w:rPr>
                <w:rFonts w:cstheme="minorHAnsi"/>
                <w:sz w:val="24"/>
                <w:szCs w:val="24"/>
              </w:rPr>
              <w:t>/20</w:t>
            </w:r>
          </w:p>
        </w:tc>
        <w:tc>
          <w:tcPr>
            <w:tcW w:w="841" w:type="dxa"/>
            <w:vAlign w:val="center"/>
          </w:tcPr>
          <w:p w:rsidR="00D64831" w:rsidRPr="00D64831" w:rsidRDefault="003D75D0" w:rsidP="00D64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74" w:type="dxa"/>
            <w:vAlign w:val="center"/>
          </w:tcPr>
          <w:p w:rsidR="00D64831" w:rsidRPr="00D64831" w:rsidRDefault="003D75D0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60" w:type="dxa"/>
            <w:vAlign w:val="center"/>
          </w:tcPr>
          <w:p w:rsidR="00D64831" w:rsidRPr="00D64831" w:rsidRDefault="003D75D0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38" w:type="dxa"/>
            <w:vAlign w:val="center"/>
          </w:tcPr>
          <w:p w:rsidR="00D64831" w:rsidRPr="00D64831" w:rsidRDefault="003D75D0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1" w:type="dxa"/>
            <w:vAlign w:val="center"/>
          </w:tcPr>
          <w:p w:rsidR="00D64831" w:rsidRPr="00D64831" w:rsidRDefault="003D75D0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35" w:type="dxa"/>
            <w:vAlign w:val="center"/>
          </w:tcPr>
          <w:p w:rsidR="00D64831" w:rsidRPr="00D64831" w:rsidRDefault="007B0882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918" w:type="dxa"/>
            <w:vAlign w:val="center"/>
          </w:tcPr>
          <w:p w:rsidR="00D64831" w:rsidRPr="00D64831" w:rsidRDefault="007B0882" w:rsidP="00D64831">
            <w:pPr>
              <w:spacing w:line="175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D64831" w:rsidRPr="00D64831" w:rsidRDefault="00D64831" w:rsidP="005C233D">
      <w:pPr>
        <w:spacing w:line="240" w:lineRule="auto"/>
        <w:rPr>
          <w:rFonts w:cstheme="minorHAnsi"/>
          <w:b/>
          <w:sz w:val="24"/>
          <w:szCs w:val="24"/>
        </w:rPr>
      </w:pPr>
    </w:p>
    <w:p w:rsidR="0042204D" w:rsidRPr="00D64831" w:rsidRDefault="003D75D0" w:rsidP="005C23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0017E3" w:rsidRPr="00D6483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="000017E3" w:rsidRPr="00D64831">
        <w:rPr>
          <w:b/>
          <w:sz w:val="24"/>
          <w:szCs w:val="24"/>
        </w:rPr>
        <w:t>.2023</w:t>
      </w:r>
      <w:r w:rsidR="0042204D" w:rsidRPr="00D64831">
        <w:rPr>
          <w:b/>
          <w:sz w:val="24"/>
          <w:szCs w:val="24"/>
        </w:rPr>
        <w:t>.</w:t>
      </w:r>
    </w:p>
    <w:p w:rsidR="0042204D" w:rsidRDefault="007B0882" w:rsidP="005C233D">
      <w:pPr>
        <w:spacing w:line="240" w:lineRule="auto"/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Bojana </w:t>
      </w:r>
      <w:proofErr w:type="spellStart"/>
      <w:r>
        <w:rPr>
          <w:b/>
        </w:rPr>
        <w:t>Matejić</w:t>
      </w:r>
      <w:proofErr w:type="spellEnd"/>
    </w:p>
    <w:p w:rsidR="00DC3FBF" w:rsidRPr="002D43C1" w:rsidRDefault="00DC3FBF" w:rsidP="005C233D">
      <w:pPr>
        <w:spacing w:line="240" w:lineRule="auto"/>
        <w:rPr>
          <w:b/>
        </w:rPr>
      </w:pPr>
      <w:bookmarkStart w:id="0" w:name="_GoBack"/>
      <w:bookmarkEnd w:id="0"/>
    </w:p>
    <w:sectPr w:rsidR="00DC3FBF" w:rsidRPr="002D43C1" w:rsidSect="000D5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4EA5"/>
    <w:multiLevelType w:val="hybridMultilevel"/>
    <w:tmpl w:val="D12AF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80F50"/>
    <w:multiLevelType w:val="hybridMultilevel"/>
    <w:tmpl w:val="D9DA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17E3"/>
    <w:rsid w:val="00092ED4"/>
    <w:rsid w:val="000A6E45"/>
    <w:rsid w:val="000D5EE7"/>
    <w:rsid w:val="000F6BB2"/>
    <w:rsid w:val="00120A54"/>
    <w:rsid w:val="00120DF4"/>
    <w:rsid w:val="00133264"/>
    <w:rsid w:val="00270BC2"/>
    <w:rsid w:val="002D43C1"/>
    <w:rsid w:val="003A3B09"/>
    <w:rsid w:val="003D75D0"/>
    <w:rsid w:val="003E607A"/>
    <w:rsid w:val="00403653"/>
    <w:rsid w:val="0042204D"/>
    <w:rsid w:val="00475A86"/>
    <w:rsid w:val="004A3240"/>
    <w:rsid w:val="004D7A66"/>
    <w:rsid w:val="00540A1E"/>
    <w:rsid w:val="005C233D"/>
    <w:rsid w:val="00606A18"/>
    <w:rsid w:val="006446FC"/>
    <w:rsid w:val="00696391"/>
    <w:rsid w:val="006F297A"/>
    <w:rsid w:val="00711494"/>
    <w:rsid w:val="00731582"/>
    <w:rsid w:val="007778D4"/>
    <w:rsid w:val="007B0882"/>
    <w:rsid w:val="007B4A4C"/>
    <w:rsid w:val="008177DA"/>
    <w:rsid w:val="0085790A"/>
    <w:rsid w:val="008972A4"/>
    <w:rsid w:val="008D76FA"/>
    <w:rsid w:val="0090345E"/>
    <w:rsid w:val="0095703B"/>
    <w:rsid w:val="00962EC5"/>
    <w:rsid w:val="00991DC3"/>
    <w:rsid w:val="009B7082"/>
    <w:rsid w:val="009F5EB0"/>
    <w:rsid w:val="00A15C1C"/>
    <w:rsid w:val="00A230E4"/>
    <w:rsid w:val="00A626F8"/>
    <w:rsid w:val="00AF5522"/>
    <w:rsid w:val="00B36B15"/>
    <w:rsid w:val="00B45625"/>
    <w:rsid w:val="00BF692C"/>
    <w:rsid w:val="00C61604"/>
    <w:rsid w:val="00D64831"/>
    <w:rsid w:val="00DA13C6"/>
    <w:rsid w:val="00DC3FBF"/>
    <w:rsid w:val="00E07F92"/>
    <w:rsid w:val="00E07FC5"/>
    <w:rsid w:val="00E97198"/>
    <w:rsid w:val="00EB1FD2"/>
    <w:rsid w:val="00EB79FB"/>
    <w:rsid w:val="00F05B2F"/>
    <w:rsid w:val="00F12B15"/>
    <w:rsid w:val="00F17CD6"/>
    <w:rsid w:val="00F47FD6"/>
    <w:rsid w:val="00F50EAC"/>
    <w:rsid w:val="00F764EF"/>
    <w:rsid w:val="00F857E6"/>
    <w:rsid w:val="00FA30FA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8A12"/>
  <w15:docId w15:val="{0716ED13-DED7-4B3A-9C40-A52AB9E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186560-7D78-48A1-9E99-9AA86A1A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</dc:creator>
  <cp:lastModifiedBy>Bojana</cp:lastModifiedBy>
  <cp:revision>3</cp:revision>
  <cp:lastPrinted>2023-09-25T12:28:00Z</cp:lastPrinted>
  <dcterms:created xsi:type="dcterms:W3CDTF">2023-09-25T12:19:00Z</dcterms:created>
  <dcterms:modified xsi:type="dcterms:W3CDTF">2023-09-25T12:30:00Z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ac078bd2e0ce414d8ac17aad352650d094ac13fb3382acd406494b4480b63c48</vt:lpwstr>
  </property>
</Properties>
</file>